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B0799" w14:textId="77777777" w:rsidR="00FE2C31" w:rsidRDefault="00603FF3" w:rsidP="00FE2C31">
      <w:pPr>
        <w:rPr>
          <w:rFonts w:ascii="Arial" w:hAnsi="Arial" w:cs="Arial"/>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E2C31">
        <w:rPr>
          <w:rFonts w:ascii="Arial" w:hAnsi="Arial" w:cs="Arial"/>
          <w:sz w:val="24"/>
          <w:szCs w:val="24"/>
        </w:rPr>
        <w:t>29 January 2020</w:t>
      </w:r>
    </w:p>
    <w:p w14:paraId="1E484538" w14:textId="77777777" w:rsidR="00FE2C31" w:rsidRDefault="00FE2C31" w:rsidP="00FE2C31">
      <w:pPr>
        <w:rPr>
          <w:rFonts w:ascii="Arial" w:hAnsi="Arial" w:cs="Arial"/>
          <w:sz w:val="24"/>
          <w:szCs w:val="24"/>
        </w:rPr>
      </w:pPr>
    </w:p>
    <w:p w14:paraId="5BAE6D12" w14:textId="51C61315" w:rsidR="0095292D" w:rsidRDefault="004F092A" w:rsidP="00FE2C31">
      <w:pPr>
        <w:rPr>
          <w:rFonts w:ascii="Arial" w:hAnsi="Arial" w:cs="Arial"/>
          <w:sz w:val="24"/>
          <w:szCs w:val="24"/>
        </w:rPr>
      </w:pPr>
      <w:r w:rsidRPr="0095292D">
        <w:rPr>
          <w:rFonts w:ascii="Arial" w:hAnsi="Arial" w:cs="Arial"/>
          <w:sz w:val="24"/>
          <w:szCs w:val="24"/>
        </w:rPr>
        <w:t xml:space="preserve">Dear </w:t>
      </w:r>
      <w:r w:rsidR="00FE2C31">
        <w:rPr>
          <w:rFonts w:ascii="Arial" w:hAnsi="Arial" w:cs="Arial"/>
          <w:sz w:val="24"/>
          <w:szCs w:val="24"/>
        </w:rPr>
        <w:t>Parent /Carer</w:t>
      </w:r>
    </w:p>
    <w:p w14:paraId="35852A38" w14:textId="6BE74BB0" w:rsidR="00FE2C31" w:rsidRPr="00FE2C31" w:rsidRDefault="00FE2C31" w:rsidP="00FE2C31">
      <w:pPr>
        <w:rPr>
          <w:rFonts w:ascii="Arial" w:hAnsi="Arial" w:cs="Arial"/>
          <w:sz w:val="24"/>
          <w:szCs w:val="24"/>
        </w:rPr>
      </w:pPr>
      <w:r w:rsidRPr="00FE2C31">
        <w:rPr>
          <w:rFonts w:ascii="Arial" w:hAnsi="Arial" w:cs="Arial"/>
          <w:sz w:val="24"/>
          <w:szCs w:val="24"/>
        </w:rPr>
        <w:t xml:space="preserve">We are writing to inform parents that we have recently had a case of scarlet fever confirmed within the school/home community. </w:t>
      </w:r>
    </w:p>
    <w:p w14:paraId="4261B5D6" w14:textId="234F90FB" w:rsidR="00FE2C31" w:rsidRPr="00FE2C31" w:rsidRDefault="00FE2C31" w:rsidP="00FE2C31">
      <w:pPr>
        <w:rPr>
          <w:rFonts w:ascii="Arial" w:hAnsi="Arial" w:cs="Arial"/>
          <w:sz w:val="24"/>
          <w:szCs w:val="24"/>
        </w:rPr>
      </w:pPr>
      <w:r w:rsidRPr="00FE2C31">
        <w:rPr>
          <w:rFonts w:ascii="Arial" w:hAnsi="Arial" w:cs="Arial"/>
          <w:sz w:val="24"/>
          <w:szCs w:val="24"/>
        </w:rPr>
        <w:t xml:space="preserve"> Although scarlet fever is usually a mild illness, it is highly contagious and should be treated with antibiotics to minimise the risk of complications and reduce the spread to others.  </w:t>
      </w:r>
    </w:p>
    <w:p w14:paraId="70B1AD2E" w14:textId="02F114C4" w:rsidR="00FE2C31" w:rsidRPr="00FE2C31" w:rsidRDefault="00FE2C31" w:rsidP="00FE2C31">
      <w:pPr>
        <w:rPr>
          <w:rFonts w:ascii="Arial" w:hAnsi="Arial" w:cs="Arial"/>
          <w:sz w:val="24"/>
          <w:szCs w:val="24"/>
        </w:rPr>
      </w:pPr>
      <w:r w:rsidRPr="00FE2C31">
        <w:rPr>
          <w:rFonts w:ascii="Arial" w:hAnsi="Arial" w:cs="Arial"/>
          <w:sz w:val="24"/>
          <w:szCs w:val="24"/>
        </w:rPr>
        <w:t xml:space="preserve"> The symptoms of scarlet fever include a sore throat, headache, fever, nausea and vomiting. This is followed by a fine red rash which typically first appears on the chest and stomach, rapidly spreading to other parts of the body. On more darkly pigmented skin, the scarlet rash may be harder to spot, but it should feel like 'sandpaper'. The face can be flushed red but pale around the mouth.  </w:t>
      </w:r>
    </w:p>
    <w:p w14:paraId="1D4570BF" w14:textId="75B656C0" w:rsidR="00FE2C31" w:rsidRPr="00FE2C31" w:rsidRDefault="00FE2C31" w:rsidP="00FE2C31">
      <w:pPr>
        <w:rPr>
          <w:rFonts w:ascii="Arial" w:hAnsi="Arial" w:cs="Arial"/>
          <w:sz w:val="24"/>
          <w:szCs w:val="24"/>
        </w:rPr>
      </w:pPr>
      <w:r w:rsidRPr="00FE2C31">
        <w:rPr>
          <w:rFonts w:ascii="Arial" w:hAnsi="Arial" w:cs="Arial"/>
          <w:sz w:val="24"/>
          <w:szCs w:val="24"/>
        </w:rPr>
        <w:t xml:space="preserve"> If you think you, or your child, have scarlet fever:  </w:t>
      </w:r>
    </w:p>
    <w:p w14:paraId="69F670F0" w14:textId="108608BC" w:rsidR="00FE2C31" w:rsidRPr="00FE2C31" w:rsidRDefault="00FE2C31" w:rsidP="00FE2C31">
      <w:pPr>
        <w:rPr>
          <w:rFonts w:ascii="Arial" w:hAnsi="Arial" w:cs="Arial"/>
          <w:sz w:val="24"/>
          <w:szCs w:val="24"/>
        </w:rPr>
      </w:pPr>
      <w:r w:rsidRPr="00FE2C31">
        <w:rPr>
          <w:rFonts w:ascii="Arial" w:hAnsi="Arial" w:cs="Arial"/>
          <w:sz w:val="24"/>
          <w:szCs w:val="24"/>
        </w:rPr>
        <w:t xml:space="preserve"> • See your GP or contact NHS 111 as soon as possible • Make sure that you/your child takes the full course of any antibiotics prescribed by the doctor.  • Stay at home, away from school or work for at least 24 hours after starting the antibiotic treatment, to avoid spreading the infection  </w:t>
      </w:r>
    </w:p>
    <w:p w14:paraId="728706F7" w14:textId="60159262" w:rsidR="00FE2C31" w:rsidRPr="00FE2C31" w:rsidRDefault="00FE2C31" w:rsidP="00FE2C31">
      <w:pPr>
        <w:rPr>
          <w:rFonts w:ascii="Arial" w:hAnsi="Arial" w:cs="Arial"/>
          <w:sz w:val="24"/>
          <w:szCs w:val="24"/>
        </w:rPr>
      </w:pPr>
      <w:r w:rsidRPr="00FE2C31">
        <w:rPr>
          <w:rFonts w:ascii="Arial" w:hAnsi="Arial" w:cs="Arial"/>
          <w:sz w:val="24"/>
          <w:szCs w:val="24"/>
        </w:rPr>
        <w:t xml:space="preserve"> If your child has an underlying condition which affects their immune system, you should contact your GP to discuss whether any additional measures are needed.  </w:t>
      </w:r>
    </w:p>
    <w:p w14:paraId="7BE3CABA" w14:textId="369DA593" w:rsidR="00FE2C31" w:rsidRPr="00FE2C31" w:rsidRDefault="00FE2C31" w:rsidP="00FE2C31">
      <w:pPr>
        <w:rPr>
          <w:rFonts w:ascii="Arial" w:hAnsi="Arial" w:cs="Arial"/>
          <w:sz w:val="24"/>
          <w:szCs w:val="24"/>
        </w:rPr>
      </w:pPr>
      <w:r w:rsidRPr="00FE2C31">
        <w:rPr>
          <w:rFonts w:ascii="Arial" w:hAnsi="Arial" w:cs="Arial"/>
          <w:sz w:val="24"/>
          <w:szCs w:val="24"/>
        </w:rPr>
        <w:t xml:space="preserve"> Further advice and information can also be obtained from www.nhs.uk/conditions/scarlet-fever </w:t>
      </w:r>
    </w:p>
    <w:p w14:paraId="6CE5375B" w14:textId="58E5C86D" w:rsidR="00FE2C31" w:rsidRDefault="00FE2C31" w:rsidP="00FE2C31">
      <w:pPr>
        <w:rPr>
          <w:rFonts w:ascii="Arial" w:hAnsi="Arial" w:cs="Arial"/>
          <w:sz w:val="24"/>
          <w:szCs w:val="24"/>
        </w:rPr>
      </w:pPr>
      <w:r w:rsidRPr="00FE2C31">
        <w:rPr>
          <w:rFonts w:ascii="Arial" w:hAnsi="Arial" w:cs="Arial"/>
          <w:sz w:val="24"/>
          <w:szCs w:val="24"/>
        </w:rPr>
        <w:t xml:space="preserve"> </w:t>
      </w:r>
    </w:p>
    <w:p w14:paraId="0246D724" w14:textId="77777777" w:rsidR="00FE2C31" w:rsidRPr="00FE2C31" w:rsidRDefault="00FE2C31" w:rsidP="00FE2C31">
      <w:pPr>
        <w:rPr>
          <w:rFonts w:ascii="Arial" w:hAnsi="Arial" w:cs="Arial"/>
          <w:sz w:val="24"/>
          <w:szCs w:val="24"/>
        </w:rPr>
      </w:pPr>
    </w:p>
    <w:p w14:paraId="7002AE4C" w14:textId="77777777" w:rsidR="0095292D" w:rsidRDefault="004F092A" w:rsidP="004F092A">
      <w:pPr>
        <w:rPr>
          <w:rFonts w:ascii="Arial" w:hAnsi="Arial" w:cs="Arial"/>
          <w:sz w:val="24"/>
          <w:szCs w:val="24"/>
        </w:rPr>
      </w:pPr>
      <w:r w:rsidRPr="0095292D">
        <w:rPr>
          <w:rFonts w:ascii="Arial" w:hAnsi="Arial" w:cs="Arial"/>
          <w:sz w:val="24"/>
          <w:szCs w:val="24"/>
        </w:rPr>
        <w:t>Yours sincerely</w:t>
      </w:r>
    </w:p>
    <w:p w14:paraId="1A6A26E4" w14:textId="5DA52422" w:rsidR="004F092A" w:rsidRDefault="004F092A" w:rsidP="004F092A">
      <w:pPr>
        <w:rPr>
          <w:rFonts w:ascii="Arial" w:hAnsi="Arial" w:cs="Arial"/>
          <w:sz w:val="24"/>
          <w:szCs w:val="24"/>
        </w:rPr>
      </w:pPr>
      <w:r w:rsidRPr="0095292D">
        <w:rPr>
          <w:rFonts w:ascii="Arial" w:hAnsi="Arial" w:cs="Arial"/>
          <w:sz w:val="24"/>
          <w:szCs w:val="24"/>
        </w:rPr>
        <w:t>Angela Mollan</w:t>
      </w:r>
      <w:r w:rsidR="0095292D">
        <w:rPr>
          <w:rFonts w:ascii="Arial" w:hAnsi="Arial" w:cs="Arial"/>
          <w:sz w:val="24"/>
          <w:szCs w:val="24"/>
        </w:rPr>
        <w:t xml:space="preserve"> MSc., BA(Hons)., Cert. Ed. (Post 16)</w:t>
      </w:r>
    </w:p>
    <w:p w14:paraId="555FD8EC" w14:textId="1D269C44" w:rsidR="0095292D" w:rsidRDefault="0095292D" w:rsidP="004F092A">
      <w:pPr>
        <w:rPr>
          <w:rFonts w:ascii="Arial" w:hAnsi="Arial" w:cs="Arial"/>
          <w:sz w:val="24"/>
          <w:szCs w:val="24"/>
        </w:rPr>
      </w:pPr>
      <w:r>
        <w:rPr>
          <w:rFonts w:ascii="Arial" w:hAnsi="Arial" w:cs="Arial"/>
          <w:sz w:val="24"/>
          <w:szCs w:val="24"/>
        </w:rPr>
        <w:t>For, and on behalf of: Peregrinate School Limited.</w:t>
      </w:r>
    </w:p>
    <w:p w14:paraId="27A2C9A9" w14:textId="1404DAEB" w:rsidR="00FE2C31" w:rsidRDefault="00FE2C31" w:rsidP="00FE2C31">
      <w:pPr>
        <w:jc w:val="center"/>
        <w:rPr>
          <w:rFonts w:ascii="Arial" w:hAnsi="Arial" w:cs="Arial"/>
          <w:sz w:val="40"/>
          <w:szCs w:val="40"/>
        </w:rPr>
      </w:pPr>
      <w:r>
        <w:rPr>
          <w:rFonts w:ascii="Arial" w:hAnsi="Arial" w:cs="Arial"/>
          <w:sz w:val="40"/>
          <w:szCs w:val="40"/>
        </w:rPr>
        <w:lastRenderedPageBreak/>
        <w:t>Frequently Asked Questions</w:t>
      </w:r>
    </w:p>
    <w:p w14:paraId="65463876" w14:textId="77777777" w:rsidR="006B39A5" w:rsidRDefault="006B39A5" w:rsidP="00FE2C31">
      <w:pPr>
        <w:pStyle w:val="NormalWeb"/>
        <w:spacing w:before="0" w:beforeAutospacing="0" w:after="360" w:afterAutospacing="0"/>
        <w:rPr>
          <w:rStyle w:val="Strong"/>
          <w:rFonts w:ascii="Arial" w:hAnsi="Arial" w:cs="Arial"/>
          <w:b w:val="0"/>
          <w:bCs w:val="0"/>
          <w:sz w:val="36"/>
          <w:szCs w:val="36"/>
        </w:rPr>
      </w:pPr>
    </w:p>
    <w:p w14:paraId="539378DF" w14:textId="02432745" w:rsidR="00FE2C31" w:rsidRPr="00FE2C31" w:rsidRDefault="00FE2C31" w:rsidP="00FE2C31">
      <w:pPr>
        <w:pStyle w:val="NormalWeb"/>
        <w:spacing w:before="0" w:beforeAutospacing="0" w:after="360" w:afterAutospacing="0"/>
        <w:rPr>
          <w:rStyle w:val="Strong"/>
          <w:rFonts w:ascii="Arial" w:hAnsi="Arial" w:cs="Arial"/>
          <w:b w:val="0"/>
          <w:bCs w:val="0"/>
          <w:sz w:val="36"/>
          <w:szCs w:val="36"/>
        </w:rPr>
      </w:pPr>
      <w:r w:rsidRPr="00FE2C31">
        <w:rPr>
          <w:rStyle w:val="Strong"/>
          <w:rFonts w:ascii="Arial" w:hAnsi="Arial" w:cs="Arial"/>
          <w:b w:val="0"/>
          <w:bCs w:val="0"/>
          <w:sz w:val="36"/>
          <w:szCs w:val="36"/>
        </w:rPr>
        <w:t>Scarlet Fever</w:t>
      </w:r>
    </w:p>
    <w:p w14:paraId="14EF0588" w14:textId="3D85DD9C" w:rsidR="00FE2C31" w:rsidRPr="00FE2C31" w:rsidRDefault="00FE2C31" w:rsidP="00FE2C31">
      <w:pPr>
        <w:pStyle w:val="NormalWeb"/>
        <w:spacing w:before="0" w:beforeAutospacing="0" w:after="360" w:afterAutospacing="0"/>
        <w:rPr>
          <w:rFonts w:ascii="Arial" w:hAnsi="Arial" w:cs="Arial"/>
          <w:b/>
          <w:bCs/>
        </w:rPr>
      </w:pPr>
      <w:r w:rsidRPr="00FE2C31">
        <w:rPr>
          <w:rStyle w:val="Strong"/>
          <w:rFonts w:ascii="Arial" w:hAnsi="Arial" w:cs="Arial"/>
          <w:b w:val="0"/>
          <w:bCs w:val="0"/>
        </w:rPr>
        <w:t>Scarlet fever is a contagious infection that mostly affects young children. It's easily treated with antibiotics.</w:t>
      </w:r>
    </w:p>
    <w:p w14:paraId="25EB6EC0" w14:textId="77777777" w:rsidR="006B39A5" w:rsidRDefault="006B39A5" w:rsidP="00FE2C31">
      <w:pPr>
        <w:pStyle w:val="Heading2"/>
        <w:spacing w:before="0" w:beforeAutospacing="0" w:after="360" w:afterAutospacing="0"/>
        <w:rPr>
          <w:rFonts w:ascii="Arial" w:hAnsi="Arial" w:cs="Arial"/>
          <w:b w:val="0"/>
          <w:bCs w:val="0"/>
        </w:rPr>
      </w:pPr>
    </w:p>
    <w:p w14:paraId="30B3F671" w14:textId="51F10220" w:rsidR="00FE2C31" w:rsidRPr="00FE2C31" w:rsidRDefault="00FE2C31" w:rsidP="00FE2C31">
      <w:pPr>
        <w:pStyle w:val="Heading2"/>
        <w:spacing w:before="0" w:beforeAutospacing="0" w:after="360" w:afterAutospacing="0"/>
        <w:rPr>
          <w:rFonts w:ascii="Arial" w:hAnsi="Arial" w:cs="Arial"/>
          <w:b w:val="0"/>
          <w:bCs w:val="0"/>
        </w:rPr>
      </w:pPr>
      <w:r w:rsidRPr="00FE2C31">
        <w:rPr>
          <w:rFonts w:ascii="Arial" w:hAnsi="Arial" w:cs="Arial"/>
          <w:b w:val="0"/>
          <w:bCs w:val="0"/>
        </w:rPr>
        <w:t>Check if you have scarlet fever</w:t>
      </w:r>
    </w:p>
    <w:p w14:paraId="4E02BE01" w14:textId="7CC83C79" w:rsidR="006B39A5" w:rsidRDefault="00FE2C31" w:rsidP="006B39A5">
      <w:pPr>
        <w:pStyle w:val="NormalWeb"/>
        <w:spacing w:before="0" w:beforeAutospacing="0" w:after="360" w:afterAutospacing="0"/>
        <w:rPr>
          <w:rFonts w:ascii="Arial" w:hAnsi="Arial" w:cs="Arial"/>
        </w:rPr>
      </w:pPr>
      <w:r w:rsidRPr="00FE2C31">
        <w:rPr>
          <w:rFonts w:ascii="Arial" w:hAnsi="Arial" w:cs="Arial"/>
        </w:rPr>
        <w:t>The first signs of scarlet fever can be flu-like symptoms, including a high temperature of 38C or above, a sore throat and swollen neck glands (a large lump on the side of your neck).</w:t>
      </w:r>
      <w:r w:rsidR="006B39A5">
        <w:rPr>
          <w:rFonts w:ascii="Arial" w:hAnsi="Arial" w:cs="Arial"/>
        </w:rPr>
        <w:t xml:space="preserve"> </w:t>
      </w:r>
      <w:r w:rsidRPr="00FE2C31">
        <w:rPr>
          <w:rFonts w:ascii="Arial" w:hAnsi="Arial" w:cs="Arial"/>
        </w:rPr>
        <w:t>A rash appears a few days later.</w:t>
      </w:r>
    </w:p>
    <w:p w14:paraId="28C4EA31" w14:textId="77777777" w:rsidR="006B39A5" w:rsidRPr="006B39A5" w:rsidRDefault="006B39A5" w:rsidP="006B39A5">
      <w:pPr>
        <w:pStyle w:val="NormalWeb"/>
        <w:spacing w:before="0" w:beforeAutospacing="0" w:after="360" w:afterAutospacing="0"/>
        <w:rPr>
          <w:rFonts w:ascii="Arial" w:hAnsi="Arial" w:cs="Arial"/>
        </w:rPr>
      </w:pPr>
    </w:p>
    <w:p w14:paraId="3F7085D4" w14:textId="54048F85" w:rsidR="00FE2C31" w:rsidRPr="00FE2C31" w:rsidRDefault="00FE2C31" w:rsidP="00FE2C31">
      <w:pPr>
        <w:pStyle w:val="Heading2"/>
        <w:spacing w:before="0" w:beforeAutospacing="0" w:after="360" w:afterAutospacing="0"/>
        <w:rPr>
          <w:rFonts w:ascii="Arial" w:hAnsi="Arial" w:cs="Arial"/>
          <w:b w:val="0"/>
          <w:bCs w:val="0"/>
        </w:rPr>
      </w:pPr>
      <w:r w:rsidRPr="00FE2C31">
        <w:rPr>
          <w:rFonts w:ascii="Arial" w:hAnsi="Arial" w:cs="Arial"/>
          <w:b w:val="0"/>
          <w:bCs w:val="0"/>
        </w:rPr>
        <w:t>Treating scarlet fever</w:t>
      </w:r>
    </w:p>
    <w:p w14:paraId="5ACAEDBF" w14:textId="77777777" w:rsidR="00FE2C31" w:rsidRPr="006B39A5" w:rsidRDefault="00FE2C31" w:rsidP="00FE2C31">
      <w:pPr>
        <w:pStyle w:val="NormalWeb"/>
        <w:spacing w:before="0" w:beforeAutospacing="0" w:after="360" w:afterAutospacing="0"/>
        <w:rPr>
          <w:rFonts w:ascii="Arial" w:hAnsi="Arial" w:cs="Arial"/>
        </w:rPr>
      </w:pPr>
      <w:r w:rsidRPr="006B39A5">
        <w:rPr>
          <w:rFonts w:ascii="Arial" w:hAnsi="Arial" w:cs="Arial"/>
        </w:rPr>
        <w:t>Your GP will prescribe antibiotics. These will:</w:t>
      </w:r>
    </w:p>
    <w:p w14:paraId="360F9DD7" w14:textId="77777777" w:rsidR="00FE2C31" w:rsidRPr="006B39A5" w:rsidRDefault="00FE2C31" w:rsidP="00FE2C31">
      <w:pPr>
        <w:numPr>
          <w:ilvl w:val="0"/>
          <w:numId w:val="2"/>
        </w:numPr>
        <w:spacing w:before="100" w:beforeAutospacing="1" w:after="120" w:line="240" w:lineRule="auto"/>
        <w:rPr>
          <w:rFonts w:ascii="Arial" w:hAnsi="Arial" w:cs="Arial"/>
          <w:sz w:val="24"/>
          <w:szCs w:val="24"/>
        </w:rPr>
      </w:pPr>
      <w:r w:rsidRPr="006B39A5">
        <w:rPr>
          <w:rFonts w:ascii="Arial" w:hAnsi="Arial" w:cs="Arial"/>
          <w:sz w:val="24"/>
          <w:szCs w:val="24"/>
        </w:rPr>
        <w:t>help you get better quicker</w:t>
      </w:r>
    </w:p>
    <w:p w14:paraId="102718B3" w14:textId="77777777" w:rsidR="00FE2C31" w:rsidRPr="006B39A5" w:rsidRDefault="00FE2C31" w:rsidP="00FE2C31">
      <w:pPr>
        <w:numPr>
          <w:ilvl w:val="0"/>
          <w:numId w:val="2"/>
        </w:numPr>
        <w:spacing w:before="100" w:beforeAutospacing="1" w:after="120" w:line="240" w:lineRule="auto"/>
        <w:rPr>
          <w:rFonts w:ascii="Arial" w:hAnsi="Arial" w:cs="Arial"/>
          <w:sz w:val="24"/>
          <w:szCs w:val="24"/>
        </w:rPr>
      </w:pPr>
      <w:r w:rsidRPr="006B39A5">
        <w:rPr>
          <w:rFonts w:ascii="Arial" w:hAnsi="Arial" w:cs="Arial"/>
          <w:sz w:val="24"/>
          <w:szCs w:val="24"/>
        </w:rPr>
        <w:t>reduce the risk of serious illnesses, such as </w:t>
      </w:r>
      <w:hyperlink r:id="rId7" w:history="1">
        <w:r w:rsidRPr="006B39A5">
          <w:rPr>
            <w:rStyle w:val="Hyperlink"/>
            <w:rFonts w:ascii="Arial" w:hAnsi="Arial" w:cs="Arial"/>
            <w:color w:val="330072"/>
            <w:sz w:val="24"/>
            <w:szCs w:val="24"/>
          </w:rPr>
          <w:t>pneumonia</w:t>
        </w:r>
      </w:hyperlink>
    </w:p>
    <w:p w14:paraId="46EB4B77" w14:textId="0D139F95" w:rsidR="00FE2C31" w:rsidRDefault="00FE2C31" w:rsidP="00FE2C31">
      <w:pPr>
        <w:numPr>
          <w:ilvl w:val="0"/>
          <w:numId w:val="2"/>
        </w:numPr>
        <w:spacing w:before="100" w:beforeAutospacing="1" w:after="0" w:line="240" w:lineRule="auto"/>
        <w:rPr>
          <w:rFonts w:ascii="Arial" w:hAnsi="Arial" w:cs="Arial"/>
          <w:sz w:val="24"/>
          <w:szCs w:val="24"/>
        </w:rPr>
      </w:pPr>
      <w:r w:rsidRPr="006B39A5">
        <w:rPr>
          <w:rFonts w:ascii="Arial" w:hAnsi="Arial" w:cs="Arial"/>
          <w:sz w:val="24"/>
          <w:szCs w:val="24"/>
        </w:rPr>
        <w:t>make it less likely that you'll pass the infection on to someone else</w:t>
      </w:r>
    </w:p>
    <w:p w14:paraId="6371BF20" w14:textId="77777777" w:rsidR="006B39A5" w:rsidRDefault="006B39A5" w:rsidP="00FE2C31">
      <w:pPr>
        <w:pStyle w:val="Heading2"/>
        <w:spacing w:before="0" w:beforeAutospacing="0" w:after="360" w:afterAutospacing="0"/>
        <w:rPr>
          <w:rFonts w:ascii="Arial" w:hAnsi="Arial" w:cs="Arial"/>
          <w:b w:val="0"/>
          <w:bCs w:val="0"/>
        </w:rPr>
      </w:pPr>
    </w:p>
    <w:p w14:paraId="2701C8C9" w14:textId="5A3FFA4A" w:rsidR="006B39A5" w:rsidRPr="006B39A5" w:rsidRDefault="006B39A5" w:rsidP="00FE2C31">
      <w:pPr>
        <w:pStyle w:val="Heading2"/>
        <w:spacing w:before="0" w:beforeAutospacing="0" w:after="360" w:afterAutospacing="0"/>
        <w:rPr>
          <w:rFonts w:ascii="Arial" w:hAnsi="Arial" w:cs="Arial"/>
          <w:b w:val="0"/>
          <w:bCs w:val="0"/>
        </w:rPr>
      </w:pPr>
      <w:r>
        <w:rPr>
          <w:rFonts w:ascii="Arial" w:hAnsi="Arial" w:cs="Arial"/>
          <w:b w:val="0"/>
          <w:bCs w:val="0"/>
        </w:rPr>
        <w:t>Important</w:t>
      </w:r>
    </w:p>
    <w:p w14:paraId="687C2649" w14:textId="0B9075CD" w:rsidR="006B39A5" w:rsidRPr="006B39A5" w:rsidRDefault="006B39A5" w:rsidP="00FE2C31">
      <w:pPr>
        <w:pStyle w:val="Heading2"/>
        <w:spacing w:before="0" w:beforeAutospacing="0" w:after="360" w:afterAutospacing="0"/>
        <w:rPr>
          <w:rFonts w:ascii="Arial" w:hAnsi="Arial" w:cs="Arial"/>
          <w:b w:val="0"/>
          <w:bCs w:val="0"/>
          <w:sz w:val="24"/>
          <w:szCs w:val="24"/>
        </w:rPr>
      </w:pPr>
      <w:r w:rsidRPr="006B39A5">
        <w:rPr>
          <w:rFonts w:ascii="Arial" w:hAnsi="Arial" w:cs="Arial"/>
          <w:b w:val="0"/>
          <w:bCs w:val="0"/>
          <w:sz w:val="24"/>
          <w:szCs w:val="24"/>
        </w:rPr>
        <w:t>Keep taking the antibiotics until they are finished, even if you feel better</w:t>
      </w:r>
    </w:p>
    <w:p w14:paraId="1EBC2A61" w14:textId="77777777" w:rsidR="006B39A5" w:rsidRDefault="006B39A5" w:rsidP="00FE2C31">
      <w:pPr>
        <w:pStyle w:val="Heading2"/>
        <w:spacing w:before="0" w:beforeAutospacing="0" w:after="360" w:afterAutospacing="0"/>
        <w:rPr>
          <w:rFonts w:ascii="Arial" w:hAnsi="Arial" w:cs="Arial"/>
          <w:b w:val="0"/>
          <w:bCs w:val="0"/>
        </w:rPr>
      </w:pPr>
    </w:p>
    <w:p w14:paraId="4C7F6F33" w14:textId="1DBE0B17" w:rsidR="00FE2C31" w:rsidRPr="006B39A5" w:rsidRDefault="00FE2C31" w:rsidP="00FE2C31">
      <w:pPr>
        <w:pStyle w:val="Heading2"/>
        <w:spacing w:before="0" w:beforeAutospacing="0" w:after="360" w:afterAutospacing="0"/>
        <w:rPr>
          <w:rFonts w:ascii="Arial" w:hAnsi="Arial" w:cs="Arial"/>
          <w:b w:val="0"/>
          <w:bCs w:val="0"/>
        </w:rPr>
      </w:pPr>
      <w:r w:rsidRPr="006B39A5">
        <w:rPr>
          <w:rFonts w:ascii="Arial" w:hAnsi="Arial" w:cs="Arial"/>
          <w:b w:val="0"/>
          <w:bCs w:val="0"/>
        </w:rPr>
        <w:lastRenderedPageBreak/>
        <w:t>Things you can do yourself</w:t>
      </w:r>
    </w:p>
    <w:p w14:paraId="4FD9C7DA" w14:textId="77777777" w:rsidR="00FE2C31" w:rsidRPr="006B39A5" w:rsidRDefault="00FE2C31" w:rsidP="00FE2C31">
      <w:pPr>
        <w:pStyle w:val="NormalWeb"/>
        <w:spacing w:before="0" w:beforeAutospacing="0" w:after="360" w:afterAutospacing="0"/>
        <w:rPr>
          <w:rFonts w:ascii="Arial" w:hAnsi="Arial" w:cs="Arial"/>
        </w:rPr>
      </w:pPr>
      <w:r w:rsidRPr="006B39A5">
        <w:rPr>
          <w:rFonts w:ascii="Arial" w:hAnsi="Arial" w:cs="Arial"/>
        </w:rPr>
        <w:t>You can relieve symptoms of scarlet fever by:</w:t>
      </w:r>
    </w:p>
    <w:p w14:paraId="70D4C53E" w14:textId="77777777" w:rsidR="00FE2C31" w:rsidRPr="006B39A5" w:rsidRDefault="00FE2C31" w:rsidP="00FE2C31">
      <w:pPr>
        <w:numPr>
          <w:ilvl w:val="0"/>
          <w:numId w:val="3"/>
        </w:numPr>
        <w:spacing w:before="100" w:beforeAutospacing="1" w:after="120" w:line="240" w:lineRule="auto"/>
        <w:rPr>
          <w:rFonts w:ascii="Arial" w:hAnsi="Arial" w:cs="Arial"/>
          <w:sz w:val="24"/>
          <w:szCs w:val="24"/>
        </w:rPr>
      </w:pPr>
      <w:r w:rsidRPr="006B39A5">
        <w:rPr>
          <w:rFonts w:ascii="Arial" w:hAnsi="Arial" w:cs="Arial"/>
          <w:sz w:val="24"/>
          <w:szCs w:val="24"/>
        </w:rPr>
        <w:t>drinking cool fluids</w:t>
      </w:r>
    </w:p>
    <w:p w14:paraId="2D9FCD91" w14:textId="77777777" w:rsidR="00FE2C31" w:rsidRPr="006B39A5" w:rsidRDefault="00FE2C31" w:rsidP="00FE2C31">
      <w:pPr>
        <w:numPr>
          <w:ilvl w:val="0"/>
          <w:numId w:val="3"/>
        </w:numPr>
        <w:spacing w:before="100" w:beforeAutospacing="1" w:after="120" w:line="240" w:lineRule="auto"/>
        <w:rPr>
          <w:rFonts w:ascii="Arial" w:hAnsi="Arial" w:cs="Arial"/>
          <w:sz w:val="24"/>
          <w:szCs w:val="24"/>
        </w:rPr>
      </w:pPr>
      <w:r w:rsidRPr="006B39A5">
        <w:rPr>
          <w:rFonts w:ascii="Arial" w:hAnsi="Arial" w:cs="Arial"/>
          <w:sz w:val="24"/>
          <w:szCs w:val="24"/>
        </w:rPr>
        <w:t>eating soft foods if you have a sore throat</w:t>
      </w:r>
    </w:p>
    <w:p w14:paraId="669DF8D5" w14:textId="77777777" w:rsidR="00FE2C31" w:rsidRPr="006B39A5" w:rsidRDefault="00FE2C31" w:rsidP="00FE2C31">
      <w:pPr>
        <w:numPr>
          <w:ilvl w:val="0"/>
          <w:numId w:val="3"/>
        </w:numPr>
        <w:spacing w:before="100" w:beforeAutospacing="1" w:after="120" w:line="240" w:lineRule="auto"/>
        <w:rPr>
          <w:rFonts w:ascii="Arial" w:hAnsi="Arial" w:cs="Arial"/>
          <w:sz w:val="24"/>
          <w:szCs w:val="24"/>
        </w:rPr>
      </w:pPr>
      <w:r w:rsidRPr="006B39A5">
        <w:rPr>
          <w:rFonts w:ascii="Arial" w:hAnsi="Arial" w:cs="Arial"/>
          <w:sz w:val="24"/>
          <w:szCs w:val="24"/>
        </w:rPr>
        <w:t>taking painkillers like paracetamol to bring down a temperature (do not give aspirin to children under 16)</w:t>
      </w:r>
    </w:p>
    <w:p w14:paraId="555FF651" w14:textId="0109C741" w:rsidR="00FE2C31" w:rsidRPr="006B39A5" w:rsidRDefault="00FE2C31" w:rsidP="00FE2C31">
      <w:pPr>
        <w:numPr>
          <w:ilvl w:val="0"/>
          <w:numId w:val="3"/>
        </w:numPr>
        <w:spacing w:before="100" w:beforeAutospacing="1" w:after="0" w:line="240" w:lineRule="auto"/>
        <w:rPr>
          <w:rFonts w:ascii="Arial" w:hAnsi="Arial" w:cs="Arial"/>
          <w:sz w:val="24"/>
          <w:szCs w:val="24"/>
        </w:rPr>
      </w:pPr>
      <w:r w:rsidRPr="006B39A5">
        <w:rPr>
          <w:rFonts w:ascii="Arial" w:hAnsi="Arial" w:cs="Arial"/>
          <w:sz w:val="24"/>
          <w:szCs w:val="24"/>
        </w:rPr>
        <w:t xml:space="preserve">using calamine lotion </w:t>
      </w:r>
      <w:bookmarkStart w:id="0" w:name="_GoBack"/>
      <w:bookmarkEnd w:id="0"/>
      <w:r w:rsidRPr="006B39A5">
        <w:rPr>
          <w:rFonts w:ascii="Arial" w:hAnsi="Arial" w:cs="Arial"/>
          <w:sz w:val="24"/>
          <w:szCs w:val="24"/>
        </w:rPr>
        <w:t>to stop itching</w:t>
      </w:r>
    </w:p>
    <w:p w14:paraId="63045505" w14:textId="77777777" w:rsidR="006B39A5" w:rsidRDefault="006B39A5" w:rsidP="00FE2C31">
      <w:pPr>
        <w:pStyle w:val="Heading2"/>
        <w:spacing w:before="0" w:beforeAutospacing="0" w:after="360" w:afterAutospacing="0"/>
        <w:rPr>
          <w:rFonts w:ascii="Arial" w:hAnsi="Arial" w:cs="Arial"/>
          <w:b w:val="0"/>
          <w:bCs w:val="0"/>
        </w:rPr>
      </w:pPr>
    </w:p>
    <w:p w14:paraId="5D7973B1" w14:textId="33B2877B" w:rsidR="00FE2C31" w:rsidRPr="006B39A5" w:rsidRDefault="00FE2C31" w:rsidP="00FE2C31">
      <w:pPr>
        <w:pStyle w:val="Heading2"/>
        <w:spacing w:before="0" w:beforeAutospacing="0" w:after="360" w:afterAutospacing="0"/>
        <w:rPr>
          <w:rFonts w:ascii="Arial" w:hAnsi="Arial" w:cs="Arial"/>
          <w:b w:val="0"/>
          <w:bCs w:val="0"/>
        </w:rPr>
      </w:pPr>
      <w:r w:rsidRPr="006B39A5">
        <w:rPr>
          <w:rFonts w:ascii="Arial" w:hAnsi="Arial" w:cs="Arial"/>
          <w:b w:val="0"/>
          <w:bCs w:val="0"/>
        </w:rPr>
        <w:t>How long scarlet fever lasts</w:t>
      </w:r>
    </w:p>
    <w:p w14:paraId="17582738" w14:textId="77777777" w:rsidR="00FE2C31" w:rsidRPr="006B39A5" w:rsidRDefault="00FE2C31" w:rsidP="00FE2C31">
      <w:pPr>
        <w:pStyle w:val="NormalWeb"/>
        <w:spacing w:before="0" w:beforeAutospacing="0" w:after="360" w:afterAutospacing="0"/>
        <w:rPr>
          <w:rFonts w:ascii="Arial" w:hAnsi="Arial" w:cs="Arial"/>
        </w:rPr>
      </w:pPr>
      <w:r w:rsidRPr="006B39A5">
        <w:rPr>
          <w:rFonts w:ascii="Arial" w:hAnsi="Arial" w:cs="Arial"/>
        </w:rPr>
        <w:t>Scarlet fever lasts for around a week.</w:t>
      </w:r>
    </w:p>
    <w:p w14:paraId="2BE5419F" w14:textId="77777777" w:rsidR="00FE2C31" w:rsidRPr="006B39A5" w:rsidRDefault="00FE2C31" w:rsidP="00FE2C31">
      <w:pPr>
        <w:pStyle w:val="NormalWeb"/>
        <w:spacing w:before="0" w:beforeAutospacing="0" w:after="360" w:afterAutospacing="0"/>
        <w:rPr>
          <w:rFonts w:ascii="Arial" w:hAnsi="Arial" w:cs="Arial"/>
        </w:rPr>
      </w:pPr>
      <w:r w:rsidRPr="006B39A5">
        <w:rPr>
          <w:rFonts w:ascii="Arial" w:hAnsi="Arial" w:cs="Arial"/>
        </w:rPr>
        <w:t>You're infectious up to 7 days before the symptoms start until 24 hours after you take the first antibiotic tablets.</w:t>
      </w:r>
    </w:p>
    <w:p w14:paraId="15134608" w14:textId="203583A3" w:rsidR="00FE2C31" w:rsidRDefault="00FE2C31" w:rsidP="00FE2C31">
      <w:pPr>
        <w:pStyle w:val="NormalWeb"/>
        <w:spacing w:before="0" w:beforeAutospacing="0" w:after="360" w:afterAutospacing="0"/>
      </w:pPr>
      <w:r w:rsidRPr="006B39A5">
        <w:rPr>
          <w:rFonts w:ascii="Arial" w:hAnsi="Arial" w:cs="Arial"/>
        </w:rPr>
        <w:t>People who do not take antibiotics can be infectious for 2 to 3 weeks after symptoms start</w:t>
      </w:r>
      <w:r>
        <w:t>.</w:t>
      </w:r>
    </w:p>
    <w:p w14:paraId="525E54E6" w14:textId="77777777" w:rsidR="006B39A5" w:rsidRDefault="006B39A5" w:rsidP="00FE2C31">
      <w:pPr>
        <w:pStyle w:val="NormalWeb"/>
        <w:spacing w:before="0" w:beforeAutospacing="0" w:after="360" w:afterAutospacing="0"/>
        <w:rPr>
          <w:rFonts w:ascii="Arial" w:hAnsi="Arial" w:cs="Arial"/>
          <w:sz w:val="36"/>
          <w:szCs w:val="36"/>
        </w:rPr>
      </w:pPr>
    </w:p>
    <w:p w14:paraId="4007C69A" w14:textId="383E8AC4" w:rsidR="006B39A5" w:rsidRDefault="006B39A5" w:rsidP="00FE2C31">
      <w:pPr>
        <w:pStyle w:val="NormalWeb"/>
        <w:spacing w:before="0" w:beforeAutospacing="0" w:after="360" w:afterAutospacing="0"/>
        <w:rPr>
          <w:rFonts w:ascii="Arial" w:hAnsi="Arial" w:cs="Arial"/>
          <w:sz w:val="36"/>
          <w:szCs w:val="36"/>
        </w:rPr>
      </w:pPr>
      <w:r>
        <w:rPr>
          <w:rFonts w:ascii="Arial" w:hAnsi="Arial" w:cs="Arial"/>
          <w:sz w:val="36"/>
          <w:szCs w:val="36"/>
        </w:rPr>
        <w:t>Important</w:t>
      </w:r>
    </w:p>
    <w:p w14:paraId="0B220AE3" w14:textId="5FDB7C79" w:rsidR="006B39A5" w:rsidRPr="006B39A5" w:rsidRDefault="006B39A5" w:rsidP="00FE2C31">
      <w:pPr>
        <w:pStyle w:val="NormalWeb"/>
        <w:spacing w:before="0" w:beforeAutospacing="0" w:after="360" w:afterAutospacing="0"/>
        <w:rPr>
          <w:rFonts w:ascii="Arial" w:hAnsi="Arial" w:cs="Arial"/>
        </w:rPr>
      </w:pPr>
      <w:r>
        <w:rPr>
          <w:rFonts w:ascii="Arial" w:hAnsi="Arial" w:cs="Arial"/>
        </w:rPr>
        <w:t>Children with scarlet fever should stay off school for 24hours after starting antibiotics or, until their fever has gone.</w:t>
      </w:r>
    </w:p>
    <w:p w14:paraId="3D94E43D" w14:textId="77777777" w:rsidR="00FE2C31" w:rsidRDefault="00FE2C31" w:rsidP="00FE2C31"/>
    <w:p w14:paraId="4A260EB6" w14:textId="77777777" w:rsidR="00FE2C31" w:rsidRPr="00FE2C31" w:rsidRDefault="00FE2C31" w:rsidP="00FE2C31">
      <w:pPr>
        <w:rPr>
          <w:rFonts w:ascii="Arial" w:hAnsi="Arial" w:cs="Arial"/>
          <w:sz w:val="40"/>
          <w:szCs w:val="40"/>
        </w:rPr>
      </w:pPr>
    </w:p>
    <w:sectPr w:rsidR="00FE2C31" w:rsidRPr="00FE2C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81C66" w14:textId="77777777" w:rsidR="0042684C" w:rsidRDefault="0042684C" w:rsidP="00793C3F">
      <w:pPr>
        <w:spacing w:after="0" w:line="240" w:lineRule="auto"/>
      </w:pPr>
      <w:r>
        <w:separator/>
      </w:r>
    </w:p>
  </w:endnote>
  <w:endnote w:type="continuationSeparator" w:id="0">
    <w:p w14:paraId="051AA54C" w14:textId="77777777" w:rsidR="0042684C" w:rsidRDefault="0042684C" w:rsidP="00793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493D" w14:textId="77777777" w:rsidR="000F1CDC" w:rsidRDefault="000F1CDC" w:rsidP="000F1CDC">
    <w:pPr>
      <w:pStyle w:val="Footer"/>
      <w:jc w:val="center"/>
    </w:pPr>
  </w:p>
  <w:p w14:paraId="501886BF" w14:textId="77777777" w:rsidR="000F1CDC" w:rsidRDefault="000F1CDC" w:rsidP="000F1CDC">
    <w:pPr>
      <w:pStyle w:val="Footer"/>
      <w:jc w:val="center"/>
    </w:pPr>
    <w:r>
      <w:rPr>
        <w:noProof/>
        <w:lang w:eastAsia="en-GB"/>
      </w:rPr>
      <w:drawing>
        <wp:inline distT="0" distB="0" distL="0" distR="0" wp14:anchorId="256FB290" wp14:editId="49220951">
          <wp:extent cx="514424" cy="731520"/>
          <wp:effectExtent l="0" t="0" r="0" b="0"/>
          <wp:docPr id="1" name="Picture 1" descr="E:\Our Documents\Peregrinate Ltd\Logos etc\peregrinat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r Documents\Peregrinate Ltd\Logos etc\peregrinate 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424" cy="731520"/>
                  </a:xfrm>
                  <a:prstGeom prst="rect">
                    <a:avLst/>
                  </a:prstGeom>
                  <a:noFill/>
                  <a:ln>
                    <a:noFill/>
                  </a:ln>
                </pic:spPr>
              </pic:pic>
            </a:graphicData>
          </a:graphic>
        </wp:inline>
      </w:drawing>
    </w:r>
  </w:p>
  <w:p w14:paraId="6C491CE6" w14:textId="0740816A" w:rsidR="005301AF" w:rsidRDefault="005301AF" w:rsidP="005301AF">
    <w:pPr>
      <w:pStyle w:val="Footer"/>
      <w:jc w:val="center"/>
    </w:pPr>
    <w:r>
      <w:t xml:space="preserve">Peregrinate School </w:t>
    </w:r>
    <w:r w:rsidR="00D7205B">
      <w:t xml:space="preserve">Townsend Avenue, </w:t>
    </w:r>
    <w:r>
      <w:t>Liverpool, L</w:t>
    </w:r>
    <w:r w:rsidR="00D7205B">
      <w:t>11</w:t>
    </w:r>
    <w:r>
      <w:t xml:space="preserve"> </w:t>
    </w:r>
    <w:r w:rsidR="00D7205B">
      <w:t>5AF</w:t>
    </w:r>
  </w:p>
  <w:p w14:paraId="4BE68556" w14:textId="77777777" w:rsidR="005301AF" w:rsidRDefault="005301AF" w:rsidP="005301AF">
    <w:pPr>
      <w:pStyle w:val="Footer"/>
      <w:jc w:val="center"/>
    </w:pPr>
    <w:r>
      <w:t xml:space="preserve">Email: </w:t>
    </w:r>
    <w:hyperlink r:id="rId2" w:history="1">
      <w:r>
        <w:rPr>
          <w:rStyle w:val="Hyperlink"/>
        </w:rPr>
        <w:t>info@peregrinate.co.uk</w:t>
      </w:r>
    </w:hyperlink>
    <w:r>
      <w:t xml:space="preserve">  Website: </w:t>
    </w:r>
    <w:hyperlink r:id="rId3" w:history="1">
      <w:r>
        <w:rPr>
          <w:rStyle w:val="Hyperlink"/>
        </w:rPr>
        <w:t>www.peregrinate.school</w:t>
      </w:r>
    </w:hyperlink>
    <w:r>
      <w:t xml:space="preserve"> </w:t>
    </w:r>
  </w:p>
  <w:p w14:paraId="188B1669" w14:textId="76CE8820" w:rsidR="004F092A" w:rsidRDefault="004F092A" w:rsidP="000F1CDC">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77F02" w14:textId="77777777" w:rsidR="0042684C" w:rsidRDefault="0042684C" w:rsidP="00793C3F">
      <w:pPr>
        <w:spacing w:after="0" w:line="240" w:lineRule="auto"/>
      </w:pPr>
      <w:r>
        <w:separator/>
      </w:r>
    </w:p>
  </w:footnote>
  <w:footnote w:type="continuationSeparator" w:id="0">
    <w:p w14:paraId="0DFD70F8" w14:textId="77777777" w:rsidR="0042684C" w:rsidRDefault="0042684C" w:rsidP="00793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88D3D" w14:textId="77777777" w:rsidR="00793C3F" w:rsidRDefault="00793C3F" w:rsidP="000F1CDC">
    <w:pPr>
      <w:pStyle w:val="Header"/>
      <w:jc w:val="right"/>
    </w:pPr>
    <w:r>
      <w:rPr>
        <w:noProof/>
        <w:lang w:eastAsia="en-GB"/>
      </w:rPr>
      <w:drawing>
        <wp:inline distT="0" distB="0" distL="0" distR="0" wp14:anchorId="323A4D54" wp14:editId="01B55AF9">
          <wp:extent cx="2362200" cy="962955"/>
          <wp:effectExtent l="0" t="0" r="0" b="0"/>
          <wp:docPr id="2" name="Picture 2" descr="E:\Our Documents\Peregrinate Ltd\Logos etc\peregrinate logo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Our Documents\Peregrinate Ltd\Logos etc\peregrinate logo -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724" cy="96316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0FF1"/>
    <w:multiLevelType w:val="multilevel"/>
    <w:tmpl w:val="7968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FF181B"/>
    <w:multiLevelType w:val="multilevel"/>
    <w:tmpl w:val="FA88E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3C1DCF"/>
    <w:multiLevelType w:val="hybridMultilevel"/>
    <w:tmpl w:val="B8B68DDE"/>
    <w:lvl w:ilvl="0" w:tplc="D24426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92A"/>
    <w:rsid w:val="000F1CDC"/>
    <w:rsid w:val="00222739"/>
    <w:rsid w:val="00275E27"/>
    <w:rsid w:val="002D68DA"/>
    <w:rsid w:val="00343E0D"/>
    <w:rsid w:val="00350500"/>
    <w:rsid w:val="0042684C"/>
    <w:rsid w:val="004C4135"/>
    <w:rsid w:val="004F092A"/>
    <w:rsid w:val="005301AF"/>
    <w:rsid w:val="00595256"/>
    <w:rsid w:val="00603FF3"/>
    <w:rsid w:val="006B39A5"/>
    <w:rsid w:val="00793C3F"/>
    <w:rsid w:val="0086255D"/>
    <w:rsid w:val="0095292D"/>
    <w:rsid w:val="00980395"/>
    <w:rsid w:val="00B50A29"/>
    <w:rsid w:val="00B678DF"/>
    <w:rsid w:val="00B715C8"/>
    <w:rsid w:val="00C045D9"/>
    <w:rsid w:val="00C42A23"/>
    <w:rsid w:val="00CE2543"/>
    <w:rsid w:val="00D519C2"/>
    <w:rsid w:val="00D7205B"/>
    <w:rsid w:val="00F81A46"/>
    <w:rsid w:val="00FE2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E070"/>
  <w15:docId w15:val="{71688B22-A89A-417A-A326-F3555755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C3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E2C3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FE2C31"/>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C3F"/>
    <w:rPr>
      <w:rFonts w:ascii="Tahoma" w:hAnsi="Tahoma" w:cs="Tahoma"/>
      <w:sz w:val="16"/>
      <w:szCs w:val="16"/>
    </w:rPr>
  </w:style>
  <w:style w:type="paragraph" w:styleId="Header">
    <w:name w:val="header"/>
    <w:basedOn w:val="Normal"/>
    <w:link w:val="HeaderChar"/>
    <w:uiPriority w:val="99"/>
    <w:unhideWhenUsed/>
    <w:rsid w:val="00793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C3F"/>
  </w:style>
  <w:style w:type="paragraph" w:styleId="Footer">
    <w:name w:val="footer"/>
    <w:basedOn w:val="Normal"/>
    <w:link w:val="FooterChar"/>
    <w:uiPriority w:val="99"/>
    <w:unhideWhenUsed/>
    <w:rsid w:val="00793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C3F"/>
  </w:style>
  <w:style w:type="paragraph" w:styleId="ListParagraph">
    <w:name w:val="List Paragraph"/>
    <w:basedOn w:val="Normal"/>
    <w:uiPriority w:val="34"/>
    <w:qFormat/>
    <w:rsid w:val="004F092A"/>
    <w:pPr>
      <w:ind w:left="720"/>
      <w:contextualSpacing/>
    </w:pPr>
  </w:style>
  <w:style w:type="character" w:styleId="Hyperlink">
    <w:name w:val="Hyperlink"/>
    <w:basedOn w:val="DefaultParagraphFont"/>
    <w:uiPriority w:val="99"/>
    <w:unhideWhenUsed/>
    <w:rsid w:val="004F092A"/>
    <w:rPr>
      <w:color w:val="0000FF" w:themeColor="hyperlink"/>
      <w:u w:val="single"/>
    </w:rPr>
  </w:style>
  <w:style w:type="character" w:styleId="UnresolvedMention">
    <w:name w:val="Unresolved Mention"/>
    <w:basedOn w:val="DefaultParagraphFont"/>
    <w:uiPriority w:val="99"/>
    <w:semiHidden/>
    <w:unhideWhenUsed/>
    <w:rsid w:val="004F092A"/>
    <w:rPr>
      <w:color w:val="808080"/>
      <w:shd w:val="clear" w:color="auto" w:fill="E6E6E6"/>
    </w:rPr>
  </w:style>
  <w:style w:type="character" w:styleId="FollowedHyperlink">
    <w:name w:val="FollowedHyperlink"/>
    <w:basedOn w:val="DefaultParagraphFont"/>
    <w:uiPriority w:val="99"/>
    <w:semiHidden/>
    <w:unhideWhenUsed/>
    <w:rsid w:val="004F092A"/>
    <w:rPr>
      <w:color w:val="800080" w:themeColor="followedHyperlink"/>
      <w:u w:val="single"/>
    </w:rPr>
  </w:style>
  <w:style w:type="character" w:customStyle="1" w:styleId="w8qarf">
    <w:name w:val="w8qarf"/>
    <w:basedOn w:val="DefaultParagraphFont"/>
    <w:rsid w:val="0095292D"/>
  </w:style>
  <w:style w:type="character" w:customStyle="1" w:styleId="lrzxr">
    <w:name w:val="lrzxr"/>
    <w:basedOn w:val="DefaultParagraphFont"/>
    <w:rsid w:val="0095292D"/>
  </w:style>
  <w:style w:type="character" w:customStyle="1" w:styleId="tlou0b">
    <w:name w:val="tlou0b"/>
    <w:basedOn w:val="DefaultParagraphFont"/>
    <w:rsid w:val="0095292D"/>
  </w:style>
  <w:style w:type="character" w:customStyle="1" w:styleId="jdmkzb">
    <w:name w:val="jdmkzb"/>
    <w:basedOn w:val="DefaultParagraphFont"/>
    <w:rsid w:val="0095292D"/>
  </w:style>
  <w:style w:type="paragraph" w:styleId="NormalWeb">
    <w:name w:val="Normal (Web)"/>
    <w:basedOn w:val="Normal"/>
    <w:uiPriority w:val="99"/>
    <w:unhideWhenUsed/>
    <w:rsid w:val="009529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E2C3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2C31"/>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FE2C31"/>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FE2C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94019">
      <w:bodyDiv w:val="1"/>
      <w:marLeft w:val="0"/>
      <w:marRight w:val="0"/>
      <w:marTop w:val="0"/>
      <w:marBottom w:val="0"/>
      <w:divBdr>
        <w:top w:val="none" w:sz="0" w:space="0" w:color="auto"/>
        <w:left w:val="none" w:sz="0" w:space="0" w:color="auto"/>
        <w:bottom w:val="none" w:sz="0" w:space="0" w:color="auto"/>
        <w:right w:val="none" w:sz="0" w:space="0" w:color="auto"/>
      </w:divBdr>
      <w:divsChild>
        <w:div w:id="1449010904">
          <w:marLeft w:val="0"/>
          <w:marRight w:val="0"/>
          <w:marTop w:val="0"/>
          <w:marBottom w:val="0"/>
          <w:divBdr>
            <w:top w:val="none" w:sz="0" w:space="0" w:color="auto"/>
            <w:left w:val="none" w:sz="0" w:space="0" w:color="auto"/>
            <w:bottom w:val="none" w:sz="0" w:space="0" w:color="auto"/>
            <w:right w:val="none" w:sz="0" w:space="0" w:color="auto"/>
          </w:divBdr>
          <w:divsChild>
            <w:div w:id="1054306694">
              <w:marLeft w:val="0"/>
              <w:marRight w:val="0"/>
              <w:marTop w:val="105"/>
              <w:marBottom w:val="0"/>
              <w:divBdr>
                <w:top w:val="none" w:sz="0" w:space="0" w:color="auto"/>
                <w:left w:val="none" w:sz="0" w:space="0" w:color="auto"/>
                <w:bottom w:val="none" w:sz="0" w:space="0" w:color="auto"/>
                <w:right w:val="none" w:sz="0" w:space="0" w:color="auto"/>
              </w:divBdr>
            </w:div>
          </w:divsChild>
        </w:div>
        <w:div w:id="620722067">
          <w:marLeft w:val="0"/>
          <w:marRight w:val="0"/>
          <w:marTop w:val="0"/>
          <w:marBottom w:val="0"/>
          <w:divBdr>
            <w:top w:val="none" w:sz="0" w:space="0" w:color="auto"/>
            <w:left w:val="none" w:sz="0" w:space="0" w:color="auto"/>
            <w:bottom w:val="none" w:sz="0" w:space="0" w:color="auto"/>
            <w:right w:val="none" w:sz="0" w:space="0" w:color="auto"/>
          </w:divBdr>
          <w:divsChild>
            <w:div w:id="547180704">
              <w:marLeft w:val="0"/>
              <w:marRight w:val="0"/>
              <w:marTop w:val="0"/>
              <w:marBottom w:val="0"/>
              <w:divBdr>
                <w:top w:val="none" w:sz="0" w:space="0" w:color="auto"/>
                <w:left w:val="none" w:sz="0" w:space="0" w:color="auto"/>
                <w:bottom w:val="none" w:sz="0" w:space="0" w:color="auto"/>
                <w:right w:val="none" w:sz="0" w:space="0" w:color="auto"/>
              </w:divBdr>
              <w:divsChild>
                <w:div w:id="536242718">
                  <w:marLeft w:val="0"/>
                  <w:marRight w:val="0"/>
                  <w:marTop w:val="105"/>
                  <w:marBottom w:val="0"/>
                  <w:divBdr>
                    <w:top w:val="none" w:sz="0" w:space="0" w:color="auto"/>
                    <w:left w:val="none" w:sz="0" w:space="0" w:color="auto"/>
                    <w:bottom w:val="none" w:sz="0" w:space="0" w:color="auto"/>
                    <w:right w:val="none" w:sz="0" w:space="0" w:color="auto"/>
                  </w:divBdr>
                  <w:divsChild>
                    <w:div w:id="1269502484">
                      <w:marLeft w:val="0"/>
                      <w:marRight w:val="0"/>
                      <w:marTop w:val="0"/>
                      <w:marBottom w:val="0"/>
                      <w:divBdr>
                        <w:top w:val="none" w:sz="0" w:space="0" w:color="auto"/>
                        <w:left w:val="none" w:sz="0" w:space="0" w:color="auto"/>
                        <w:bottom w:val="none" w:sz="0" w:space="0" w:color="auto"/>
                        <w:right w:val="none" w:sz="0" w:space="0" w:color="auto"/>
                      </w:divBdr>
                      <w:divsChild>
                        <w:div w:id="1524395795">
                          <w:marLeft w:val="0"/>
                          <w:marRight w:val="0"/>
                          <w:marTop w:val="0"/>
                          <w:marBottom w:val="0"/>
                          <w:divBdr>
                            <w:top w:val="none" w:sz="0" w:space="0" w:color="auto"/>
                            <w:left w:val="none" w:sz="0" w:space="0" w:color="auto"/>
                            <w:bottom w:val="none" w:sz="0" w:space="0" w:color="auto"/>
                            <w:right w:val="none" w:sz="0" w:space="0" w:color="auto"/>
                          </w:divBdr>
                          <w:divsChild>
                            <w:div w:id="1277520959">
                              <w:marLeft w:val="0"/>
                              <w:marRight w:val="0"/>
                              <w:marTop w:val="0"/>
                              <w:marBottom w:val="0"/>
                              <w:divBdr>
                                <w:top w:val="none" w:sz="0" w:space="0" w:color="auto"/>
                                <w:left w:val="none" w:sz="0" w:space="0" w:color="auto"/>
                                <w:bottom w:val="none" w:sz="0" w:space="0" w:color="auto"/>
                                <w:right w:val="none" w:sz="0" w:space="0" w:color="auto"/>
                              </w:divBdr>
                              <w:divsChild>
                                <w:div w:id="1056466374">
                                  <w:marLeft w:val="0"/>
                                  <w:marRight w:val="0"/>
                                  <w:marTop w:val="0"/>
                                  <w:marBottom w:val="0"/>
                                  <w:divBdr>
                                    <w:top w:val="none" w:sz="0" w:space="0" w:color="auto"/>
                                    <w:left w:val="none" w:sz="0" w:space="0" w:color="auto"/>
                                    <w:bottom w:val="none" w:sz="0" w:space="0" w:color="auto"/>
                                    <w:right w:val="none" w:sz="0" w:space="0" w:color="auto"/>
                                  </w:divBdr>
                                </w:div>
                                <w:div w:id="934822902">
                                  <w:marLeft w:val="0"/>
                                  <w:marRight w:val="0"/>
                                  <w:marTop w:val="0"/>
                                  <w:marBottom w:val="0"/>
                                  <w:divBdr>
                                    <w:top w:val="none" w:sz="0" w:space="0" w:color="auto"/>
                                    <w:left w:val="none" w:sz="0" w:space="0" w:color="auto"/>
                                    <w:bottom w:val="none" w:sz="0" w:space="0" w:color="auto"/>
                                    <w:right w:val="none" w:sz="0" w:space="0" w:color="auto"/>
                                  </w:divBdr>
                                  <w:divsChild>
                                    <w:div w:id="1134175950">
                                      <w:marLeft w:val="0"/>
                                      <w:marRight w:val="0"/>
                                      <w:marTop w:val="0"/>
                                      <w:marBottom w:val="0"/>
                                      <w:divBdr>
                                        <w:top w:val="none" w:sz="0" w:space="0" w:color="auto"/>
                                        <w:left w:val="none" w:sz="0" w:space="0" w:color="auto"/>
                                        <w:bottom w:val="none" w:sz="0" w:space="0" w:color="auto"/>
                                        <w:right w:val="none" w:sz="0" w:space="0" w:color="auto"/>
                                      </w:divBdr>
                                      <w:divsChild>
                                        <w:div w:id="1426925366">
                                          <w:marLeft w:val="0"/>
                                          <w:marRight w:val="0"/>
                                          <w:marTop w:val="0"/>
                                          <w:marBottom w:val="0"/>
                                          <w:divBdr>
                                            <w:top w:val="none" w:sz="0" w:space="0" w:color="auto"/>
                                            <w:left w:val="none" w:sz="0" w:space="0" w:color="auto"/>
                                            <w:bottom w:val="none" w:sz="0" w:space="0" w:color="auto"/>
                                            <w:right w:val="none" w:sz="0" w:space="0" w:color="auto"/>
                                          </w:divBdr>
                                          <w:divsChild>
                                            <w:div w:id="377970126">
                                              <w:marLeft w:val="0"/>
                                              <w:marRight w:val="0"/>
                                              <w:marTop w:val="0"/>
                                              <w:marBottom w:val="0"/>
                                              <w:divBdr>
                                                <w:top w:val="none" w:sz="0" w:space="0" w:color="auto"/>
                                                <w:left w:val="none" w:sz="0" w:space="0" w:color="auto"/>
                                                <w:bottom w:val="none" w:sz="0" w:space="0" w:color="auto"/>
                                                <w:right w:val="none" w:sz="0" w:space="0" w:color="auto"/>
                                              </w:divBdr>
                                              <w:divsChild>
                                                <w:div w:id="1511528734">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1107772007">
                                                          <w:marLeft w:val="0"/>
                                                          <w:marRight w:val="0"/>
                                                          <w:marTop w:val="0"/>
                                                          <w:marBottom w:val="0"/>
                                                          <w:divBdr>
                                                            <w:top w:val="none" w:sz="0" w:space="0" w:color="auto"/>
                                                            <w:left w:val="none" w:sz="0" w:space="0" w:color="auto"/>
                                                            <w:bottom w:val="none" w:sz="0" w:space="0" w:color="auto"/>
                                                            <w:right w:val="none" w:sz="0" w:space="0" w:color="auto"/>
                                                          </w:divBdr>
                                                        </w:div>
                                                        <w:div w:id="374886471">
                                                          <w:marLeft w:val="0"/>
                                                          <w:marRight w:val="0"/>
                                                          <w:marTop w:val="0"/>
                                                          <w:marBottom w:val="0"/>
                                                          <w:divBdr>
                                                            <w:top w:val="none" w:sz="0" w:space="0" w:color="auto"/>
                                                            <w:left w:val="none" w:sz="0" w:space="0" w:color="auto"/>
                                                            <w:bottom w:val="none" w:sz="0" w:space="0" w:color="auto"/>
                                                            <w:right w:val="none" w:sz="0" w:space="0" w:color="auto"/>
                                                          </w:divBdr>
                                                          <w:divsChild>
                                                            <w:div w:id="347954360">
                                                              <w:marLeft w:val="-480"/>
                                                              <w:marRight w:val="-480"/>
                                                              <w:marTop w:val="0"/>
                                                              <w:marBottom w:val="0"/>
                                                              <w:divBdr>
                                                                <w:top w:val="single" w:sz="6" w:space="8"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63157">
          <w:marLeft w:val="0"/>
          <w:marRight w:val="0"/>
          <w:marTop w:val="0"/>
          <w:marBottom w:val="0"/>
          <w:divBdr>
            <w:top w:val="none" w:sz="0" w:space="0" w:color="auto"/>
            <w:left w:val="none" w:sz="0" w:space="0" w:color="auto"/>
            <w:bottom w:val="none" w:sz="0" w:space="0" w:color="auto"/>
            <w:right w:val="none" w:sz="0" w:space="0" w:color="auto"/>
          </w:divBdr>
          <w:divsChild>
            <w:div w:id="21012182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485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pneumo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eregrinate.school" TargetMode="External"/><Relationship Id="rId2" Type="http://schemas.openxmlformats.org/officeDocument/2006/relationships/hyperlink" Target="mailto:info@peregrinate.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Our%20Documents\Peregrinate%20Ltd\Royal%20Mail\Peregrinat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Peregrinate Letterhead</Template>
  <TotalTime>2</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Mollan</cp:lastModifiedBy>
  <cp:revision>3</cp:revision>
  <cp:lastPrinted>2019-09-03T18:38:00Z</cp:lastPrinted>
  <dcterms:created xsi:type="dcterms:W3CDTF">2020-01-29T09:15:00Z</dcterms:created>
  <dcterms:modified xsi:type="dcterms:W3CDTF">2020-01-29T09:16:00Z</dcterms:modified>
</cp:coreProperties>
</file>